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 16, 2019</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Amanda Stewart, Nathan Stewart, Shawn Essery, Heather Rueck, Annette Szczygiel, Kirsten Pederson, Doug Thompson, Dan Davis, Lea Davis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None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Standing Items</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Additions to Agenda: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Benches at Sportsplex Arena- The sportsplex arena has purchased seating for the benches at the arena. Deferred to next meeting</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Trout Creek -Committee thanked us for our donation to the Zamboni fund and would like to acknowledge the PMHA donation with a photo or article. Photo with hawks players will be arranged.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Jerseys- Old jerseys will be placed for sale in the hawks store this season at $10.00 a jersey. If a team wants to purchase a bunch for their team we will reduce the price to $5.00 a jersey. </w:t>
      </w:r>
    </w:p>
    <w:p>
      <w:pPr>
        <w:spacing w:before="0" w:after="2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Fall Fair Float- need volunteers to put a float in the fall fair. Erin to place a      post on the website asking for volunteers.                         </w:t>
      </w:r>
    </w:p>
    <w:p>
      <w:pPr>
        <w:numPr>
          <w:ilvl w:val="0"/>
          <w:numId w:val="6"/>
        </w:numPr>
        <w:spacing w:before="0" w:after="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 May 9, 2019):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Dan Davis  2nd: Nathan Stewart</w:t>
      </w:r>
      <w:r>
        <w:rPr>
          <w:rFonts w:ascii="Calibri" w:hAnsi="Calibri" w:cs="Calibri" w:eastAsia="Calibri"/>
          <w:color w:val="auto"/>
          <w:spacing w:val="0"/>
          <w:position w:val="0"/>
          <w:sz w:val="22"/>
          <w:shd w:fill="auto" w:val="clear"/>
          <w:vertAlign w:val="superscript"/>
        </w:rPr>
        <w:t xml:space="preserve">    </w:t>
      </w:r>
    </w:p>
    <w:p>
      <w:pPr>
        <w:numPr>
          <w:ilvl w:val="0"/>
          <w:numId w:val="8"/>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Regular Account $ 49, 387.00 50/50 $ 9,304.00</w:t>
      </w:r>
    </w:p>
    <w:p>
      <w:pPr>
        <w:numPr>
          <w:ilvl w:val="0"/>
          <w:numId w:val="8"/>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NOHA</w:t>
      </w:r>
    </w:p>
    <w:p>
      <w:pPr>
        <w:spacing w:before="0" w:after="200" w:line="276"/>
        <w:ind w:right="0" w:left="1080" w:firstLine="0"/>
        <w:jc w:val="left"/>
        <w:rPr>
          <w:rFonts w:ascii="Calibri" w:hAnsi="Calibri" w:cs="Calibri" w:eastAsia="Calibri"/>
          <w:color w:val="auto"/>
          <w:spacing w:val="0"/>
          <w:position w:val="0"/>
          <w:sz w:val="22"/>
          <w:shd w:fill="auto" w:val="clear"/>
        </w:rPr>
      </w:pPr>
    </w:p>
    <w:p>
      <w:pPr>
        <w:numPr>
          <w:ilvl w:val="0"/>
          <w:numId w:val="10"/>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Arising: (deferred from last m-eeting and/or follow up needed)</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w:t>
      </w:r>
    </w:p>
    <w:p>
      <w:pPr>
        <w:numPr>
          <w:ilvl w:val="0"/>
          <w:numId w:val="12"/>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Development One Field Evaluators- NOHA has requested that each league have one person who is qualified to be a development one evaluator. Shawn Essery and Nathan Stewart are currently the only two coaches qualified for this. Nathan Stewart to be recommended for this position. </w:t>
      </w:r>
    </w:p>
    <w:p>
      <w:pPr>
        <w:numPr>
          <w:ilvl w:val="0"/>
          <w:numId w:val="12"/>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Smoke and Spurs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teams offer-The Powassan Lions Club was previously collecting cans and garbage for the Smoke and Spurs festival. Last year they collected approx $3000.00 from the cans. They have decided to not return this year.The Smoke and Spurs festival offered this for the PMHA to help with costs. Not sure that we can fulfill this completely this year so we will not be taking this offer. </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Timekeepers Clinic- NOHA putting on a time keepers clinic. The link for the clinic will be added to the website. If anyone wishes to participate the registration for the course will be reimbursed by the PMHA. </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Peewee coach selection- Three applications were submitted for the Peewee Rep Coach position for the 2019-2020 season. Each coach was asked to follow the new evalutation process and submit any needed documents. Parental surveys were completed. After completing the evalution scores it was deemed unneccessary to place the information in front of a panel. The first choice based on the evaltuation process was Darrin Szczygiel. Vote All in Favour. Darrin Szczygiel to be the Peewee Rep coach for the 2019-2020 season. All coaches involved to be notified of the decision.</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Atom Rep Coach -Open- 11 kids registered so far the Atom level. Will wait for final numbers at the beginning of the season. Will continue to look for a person interested in being the Atom Rep coach. </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Board Positions- Tournament Coordinator - No interest in the position has been expressed to the board. Erin Thompson will be the coordinator until the position is filled.</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Voodoo 50/50 Request-Voodoo management has offered the sales of 50/50 tickets to the PMHA but has requested that the PMHA purchased 20 passes for the games approx $2000.00. Shawn to discuss with them about purchasing child passes instead of Adult. </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Voodoo Golf Tournament Sponsorship Request- Voodoo organization would like to know if we would sponsor their golf tournament. Hole $ 150.00 Team $ 500.00 and $ 600.00 for a team entered and a hole sponsorship. PMHA will sponsor a hole for the tournament. </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Rowan’s Law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Updated Form- The policy will be added to the website and the managers package for the upcoming season. Every player on the team must sign before they are allowed on ice. Concussion protocol must be followed at all times and trainers must report any suspected concussion. </w:t>
      </w:r>
    </w:p>
    <w:p>
      <w:pPr>
        <w:numPr>
          <w:ilvl w:val="0"/>
          <w:numId w:val="12"/>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Financial- Need new lottery license for the season and report to be sent to Municipality for previous season. Heather and Shawn to deal with this.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August 13, 2019 at 6:30pm - 250 Clark  </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7:49 pm </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6">
    <w:abstractNumId w:val="30"/>
  </w:num>
  <w:num w:numId="8">
    <w:abstractNumId w:val="24"/>
  </w:num>
  <w:num w:numId="10">
    <w:abstractNumId w:val="18"/>
  </w:num>
  <w:num w:numId="12">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